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2C13DD59" w14:textId="77777777" w:rsidR="000D1E34" w:rsidRDefault="000D1E34" w:rsidP="000D1E34"/>
    <w:p w14:paraId="111F6013" w14:textId="77777777" w:rsidR="000D1E34" w:rsidRDefault="000D1E34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7B2198BB" w14:textId="77777777" w:rsidR="000D1E34" w:rsidRPr="00457C58" w:rsidRDefault="000D1E34" w:rsidP="000D1E34">
      <w:pPr>
        <w:contextualSpacing/>
        <w:jc w:val="center"/>
        <w:rPr>
          <w:rFonts w:cstheme="minorHAnsi"/>
          <w:b/>
        </w:rPr>
      </w:pPr>
      <w:r w:rsidRPr="00457C58">
        <w:rPr>
          <w:rFonts w:cstheme="minorHAnsi"/>
          <w:b/>
        </w:rPr>
        <w:t>ORDEN DEL DÍA</w:t>
      </w:r>
    </w:p>
    <w:p w14:paraId="52ED343F" w14:textId="73E28462" w:rsidR="000D1E34" w:rsidRPr="00D95B88" w:rsidRDefault="00D95B88" w:rsidP="000D1E34">
      <w:pPr>
        <w:contextualSpacing/>
        <w:jc w:val="center"/>
        <w:rPr>
          <w:rFonts w:cstheme="minorHAnsi"/>
          <w:b/>
        </w:rPr>
      </w:pPr>
      <w:r w:rsidRPr="00D95B88">
        <w:rPr>
          <w:rFonts w:cstheme="minorHAnsi"/>
          <w:b/>
        </w:rPr>
        <w:t>11va</w:t>
      </w:r>
      <w:r w:rsidR="000D1E34" w:rsidRPr="00D95B88">
        <w:rPr>
          <w:rFonts w:cstheme="minorHAnsi"/>
          <w:b/>
        </w:rPr>
        <w:t>. Sesión Ordinaria</w:t>
      </w:r>
    </w:p>
    <w:p w14:paraId="47CB73A8" w14:textId="22D8FFAD" w:rsidR="000D1E34" w:rsidRPr="00D95B88" w:rsidRDefault="000D1E34" w:rsidP="000D1E34">
      <w:pPr>
        <w:contextualSpacing/>
        <w:jc w:val="center"/>
        <w:rPr>
          <w:rFonts w:cstheme="minorHAnsi"/>
          <w:b/>
        </w:rPr>
      </w:pPr>
      <w:r w:rsidRPr="00D95B88">
        <w:rPr>
          <w:rFonts w:cstheme="minorHAnsi"/>
          <w:b/>
        </w:rPr>
        <w:t xml:space="preserve">Comité de Adquisiciones Gubernamentales, Contratación de Servicios, Arrendamientos y Enajenaciones para el Municipio de Zapotlán el Grande.  </w:t>
      </w:r>
    </w:p>
    <w:p w14:paraId="7E472181" w14:textId="5239F1BB" w:rsidR="000D1E34" w:rsidRPr="00D95B88" w:rsidRDefault="00D95B88" w:rsidP="00297267">
      <w:pPr>
        <w:contextualSpacing/>
        <w:jc w:val="center"/>
        <w:rPr>
          <w:rFonts w:cstheme="minorHAnsi"/>
          <w:b/>
        </w:rPr>
      </w:pPr>
      <w:r w:rsidRPr="00D95B88">
        <w:rPr>
          <w:rFonts w:cstheme="minorHAnsi"/>
          <w:b/>
        </w:rPr>
        <w:t>Viernes 22</w:t>
      </w:r>
      <w:r w:rsidR="0063768A" w:rsidRPr="00D95B88">
        <w:rPr>
          <w:rFonts w:cstheme="minorHAnsi"/>
          <w:b/>
        </w:rPr>
        <w:t xml:space="preserve"> de </w:t>
      </w:r>
      <w:r w:rsidR="00A96A5F" w:rsidRPr="00D95B88">
        <w:rPr>
          <w:rFonts w:cstheme="minorHAnsi"/>
          <w:b/>
        </w:rPr>
        <w:t xml:space="preserve">abril </w:t>
      </w:r>
      <w:r w:rsidR="000D1E34" w:rsidRPr="00D95B88">
        <w:rPr>
          <w:rFonts w:cstheme="minorHAnsi"/>
          <w:b/>
        </w:rPr>
        <w:t>de 2022</w:t>
      </w:r>
      <w:r w:rsidR="00297267" w:rsidRPr="00D95B88">
        <w:rPr>
          <w:rFonts w:cstheme="minorHAnsi"/>
          <w:b/>
        </w:rPr>
        <w:t xml:space="preserve"> </w:t>
      </w:r>
      <w:r w:rsidR="000D1E34" w:rsidRPr="00D95B88">
        <w:rPr>
          <w:rFonts w:cstheme="minorHAnsi"/>
          <w:b/>
        </w:rPr>
        <w:t>1</w:t>
      </w:r>
      <w:r w:rsidR="0063768A" w:rsidRPr="00D95B88">
        <w:rPr>
          <w:rFonts w:cstheme="minorHAnsi"/>
          <w:b/>
        </w:rPr>
        <w:t>1:00</w:t>
      </w:r>
      <w:r w:rsidR="000D1E34" w:rsidRPr="00D95B88">
        <w:rPr>
          <w:rFonts w:cstheme="minorHAnsi"/>
          <w:b/>
        </w:rPr>
        <w:t xml:space="preserve"> horas </w:t>
      </w:r>
    </w:p>
    <w:p w14:paraId="2CE757CA" w14:textId="77777777" w:rsidR="00155031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2C9DC8B1" w14:textId="77777777" w:rsidR="00155031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03F05F76" w14:textId="77777777" w:rsidR="00A96A5F" w:rsidRPr="00D95B88" w:rsidRDefault="00A96A5F" w:rsidP="00A96A5F">
      <w:pPr>
        <w:jc w:val="center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r w:rsidRPr="00D95B88">
        <w:rPr>
          <w:rFonts w:asciiTheme="majorHAnsi" w:hAnsiTheme="majorHAnsi" w:cstheme="majorHAnsi"/>
          <w:b/>
          <w:sz w:val="20"/>
          <w:szCs w:val="20"/>
        </w:rPr>
        <w:t>ORDEN DEL DIA</w:t>
      </w:r>
    </w:p>
    <w:bookmarkEnd w:id="0"/>
    <w:p w14:paraId="378AE08C" w14:textId="77777777" w:rsidR="00A96A5F" w:rsidRPr="002A75EC" w:rsidRDefault="00A96A5F" w:rsidP="00A96A5F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45DD6C0" w14:textId="77777777" w:rsidR="00D95B88" w:rsidRDefault="00D95B88" w:rsidP="00D95B8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16220B70" w14:textId="77777777" w:rsidR="00D95B88" w:rsidRPr="008001D9" w:rsidRDefault="00D95B88" w:rsidP="00D95B88">
      <w:pPr>
        <w:pStyle w:val="Prrafodelista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F0439A0" w14:textId="77777777" w:rsidR="00D95B88" w:rsidRDefault="00D95B88" w:rsidP="00D95B8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331D77B8" w14:textId="77777777" w:rsidR="00D95B88" w:rsidRPr="00D95B88" w:rsidRDefault="00D95B88" w:rsidP="00D95B8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023799B" w14:textId="77777777" w:rsidR="00D95B88" w:rsidRDefault="00D95B88" w:rsidP="00D95B8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238E5627" w14:textId="77777777" w:rsidR="00D95B88" w:rsidRPr="00D95B88" w:rsidRDefault="00D95B88" w:rsidP="00D95B8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AF926E7" w14:textId="20FCD3DF" w:rsidR="00D95B88" w:rsidRDefault="00D95B88" w:rsidP="00D95B88">
      <w:pPr>
        <w:pStyle w:val="Prrafodelista"/>
        <w:numPr>
          <w:ilvl w:val="0"/>
          <w:numId w:val="4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GMZGDP-06/2022 “</w:t>
      </w:r>
      <w:r w:rsidRPr="008001D9">
        <w:rPr>
          <w:rFonts w:asciiTheme="majorHAnsi" w:hAnsiTheme="majorHAnsi" w:cstheme="majorHAnsi"/>
          <w:sz w:val="20"/>
          <w:szCs w:val="20"/>
        </w:rPr>
        <w:t>ADQUISICION DE SEGURO DE VIDA COLECTIVO PARA LOS TRABAJADORES DEL  AYUNTAMIENTO DE ZAPOTLÁN EL GRANDE, JALISCO¸ ASÍ COMO JUBILADOS Y PENSIONADOS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1E58D693" w14:textId="77777777" w:rsidR="00D95B88" w:rsidRPr="00D95B88" w:rsidRDefault="00D95B88" w:rsidP="00D95B88">
      <w:p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02BFA63A" w14:textId="77777777" w:rsidR="00D95B88" w:rsidRDefault="00D95B88" w:rsidP="00D95B88">
      <w:pPr>
        <w:pStyle w:val="Prrafodelista"/>
        <w:numPr>
          <w:ilvl w:val="0"/>
          <w:numId w:val="4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GMZGDP-07/2022 “</w:t>
      </w:r>
      <w:r w:rsidRPr="008001D9">
        <w:rPr>
          <w:rFonts w:asciiTheme="majorHAnsi" w:hAnsiTheme="majorHAnsi" w:cstheme="majorHAnsi"/>
          <w:sz w:val="20"/>
          <w:szCs w:val="20"/>
        </w:rPr>
        <w:t>ADQUISICIÓN DE SEGURO DE VEHICULOS DEL PARQUE VEHICULAR DEL AYUNTAMIENTO DE ZAPOTLAN EL GRANDE JALISCO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4FEA668C" w14:textId="77777777" w:rsidR="00D95B88" w:rsidRPr="00D95B88" w:rsidRDefault="00D95B88" w:rsidP="00D95B88">
      <w:p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0D58A6DC" w14:textId="77777777" w:rsidR="00D95B88" w:rsidRDefault="00D95B88" w:rsidP="00D95B88">
      <w:pPr>
        <w:pStyle w:val="Prrafodelista"/>
        <w:numPr>
          <w:ilvl w:val="0"/>
          <w:numId w:val="4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10 equipos de cómputo para varios departamentos solicitados por la Coordinación de Tecnologías de la Información.</w:t>
      </w:r>
    </w:p>
    <w:p w14:paraId="465B81F2" w14:textId="77777777" w:rsidR="00D95B88" w:rsidRPr="00D95B88" w:rsidRDefault="00D95B88" w:rsidP="00D95B88">
      <w:p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1D060AB6" w14:textId="77777777" w:rsidR="00D95B88" w:rsidRDefault="00D95B88" w:rsidP="00D95B88">
      <w:pPr>
        <w:pStyle w:val="Prrafodelista"/>
        <w:numPr>
          <w:ilvl w:val="0"/>
          <w:numId w:val="4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equipo de comunicación solicitado por el departamento de Tránsito y Vialidad a través de la Coordinación de Tecnologías de la información.</w:t>
      </w:r>
    </w:p>
    <w:p w14:paraId="74C8EF47" w14:textId="77777777" w:rsidR="00D95B88" w:rsidRPr="00D95B88" w:rsidRDefault="00D95B88" w:rsidP="00D95B88">
      <w:p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0BD5A8DC" w14:textId="77777777" w:rsidR="00D95B88" w:rsidRDefault="00D95B88" w:rsidP="00D95B88">
      <w:pPr>
        <w:pStyle w:val="Prrafodelista"/>
        <w:numPr>
          <w:ilvl w:val="0"/>
          <w:numId w:val="4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07393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renta de locales para trasladar diversas áreas del Municipio de Zapotlán el Grande Jalisco, solicitadas por el área de Presidencia Municipal.</w:t>
      </w:r>
    </w:p>
    <w:p w14:paraId="20F8CFFE" w14:textId="77777777" w:rsidR="00D95B88" w:rsidRPr="00D95B88" w:rsidRDefault="00D95B88" w:rsidP="00D95B88">
      <w:p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1EBBB101" w14:textId="77777777" w:rsidR="00D95B88" w:rsidRDefault="00D95B88" w:rsidP="00D95B88">
      <w:pPr>
        <w:pStyle w:val="Prrafodelista"/>
        <w:numPr>
          <w:ilvl w:val="0"/>
          <w:numId w:val="4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0FA23F42" w14:textId="77777777" w:rsidR="00D95B88" w:rsidRPr="00D95B88" w:rsidRDefault="00D95B88" w:rsidP="00D95B8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18225DE" w14:textId="77777777" w:rsidR="00D95B88" w:rsidRPr="008001D9" w:rsidRDefault="00D95B88" w:rsidP="00D95B8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73D2DAD2" w14:textId="77777777" w:rsidR="000D1E34" w:rsidRPr="000D1E34" w:rsidRDefault="000D1E34" w:rsidP="00D95B88">
      <w:pPr>
        <w:ind w:left="360"/>
        <w:jc w:val="both"/>
      </w:pPr>
    </w:p>
    <w:sectPr w:rsidR="000D1E34" w:rsidRP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6A623" w14:textId="77777777" w:rsidR="00640E7C" w:rsidRDefault="00640E7C" w:rsidP="007C73C4">
      <w:r>
        <w:separator/>
      </w:r>
    </w:p>
  </w:endnote>
  <w:endnote w:type="continuationSeparator" w:id="0">
    <w:p w14:paraId="268E7D5C" w14:textId="77777777" w:rsidR="00640E7C" w:rsidRDefault="00640E7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EF8A7" w14:textId="77777777" w:rsidR="00640E7C" w:rsidRDefault="00640E7C" w:rsidP="007C73C4">
      <w:r>
        <w:separator/>
      </w:r>
    </w:p>
  </w:footnote>
  <w:footnote w:type="continuationSeparator" w:id="0">
    <w:p w14:paraId="0DEB64E7" w14:textId="77777777" w:rsidR="00640E7C" w:rsidRDefault="00640E7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640E7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640E7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640E7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677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871A59"/>
    <w:multiLevelType w:val="hybridMultilevel"/>
    <w:tmpl w:val="7B78100A"/>
    <w:lvl w:ilvl="0" w:tplc="BF084C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A318E"/>
    <w:multiLevelType w:val="hybridMultilevel"/>
    <w:tmpl w:val="FA4CD230"/>
    <w:lvl w:ilvl="0" w:tplc="3182B8E0">
      <w:start w:val="1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ED4C0B"/>
    <w:multiLevelType w:val="hybridMultilevel"/>
    <w:tmpl w:val="76F047BE"/>
    <w:lvl w:ilvl="0" w:tplc="66289D50">
      <w:start w:val="11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23"/>
  </w:num>
  <w:num w:numId="4">
    <w:abstractNumId w:val="27"/>
  </w:num>
  <w:num w:numId="5">
    <w:abstractNumId w:val="34"/>
  </w:num>
  <w:num w:numId="6">
    <w:abstractNumId w:val="7"/>
  </w:num>
  <w:num w:numId="7">
    <w:abstractNumId w:val="37"/>
  </w:num>
  <w:num w:numId="8">
    <w:abstractNumId w:val="43"/>
  </w:num>
  <w:num w:numId="9">
    <w:abstractNumId w:val="36"/>
  </w:num>
  <w:num w:numId="10">
    <w:abstractNumId w:val="29"/>
  </w:num>
  <w:num w:numId="11">
    <w:abstractNumId w:val="25"/>
  </w:num>
  <w:num w:numId="12">
    <w:abstractNumId w:val="22"/>
  </w:num>
  <w:num w:numId="13">
    <w:abstractNumId w:val="9"/>
  </w:num>
  <w:num w:numId="14">
    <w:abstractNumId w:val="31"/>
  </w:num>
  <w:num w:numId="15">
    <w:abstractNumId w:val="28"/>
  </w:num>
  <w:num w:numId="16">
    <w:abstractNumId w:val="1"/>
  </w:num>
  <w:num w:numId="17">
    <w:abstractNumId w:val="32"/>
  </w:num>
  <w:num w:numId="18">
    <w:abstractNumId w:val="42"/>
  </w:num>
  <w:num w:numId="19">
    <w:abstractNumId w:val="4"/>
  </w:num>
  <w:num w:numId="20">
    <w:abstractNumId w:val="3"/>
  </w:num>
  <w:num w:numId="21">
    <w:abstractNumId w:val="33"/>
  </w:num>
  <w:num w:numId="22">
    <w:abstractNumId w:val="17"/>
  </w:num>
  <w:num w:numId="23">
    <w:abstractNumId w:val="39"/>
  </w:num>
  <w:num w:numId="24">
    <w:abstractNumId w:val="26"/>
  </w:num>
  <w:num w:numId="25">
    <w:abstractNumId w:val="13"/>
  </w:num>
  <w:num w:numId="26">
    <w:abstractNumId w:val="44"/>
  </w:num>
  <w:num w:numId="27">
    <w:abstractNumId w:val="24"/>
  </w:num>
  <w:num w:numId="28">
    <w:abstractNumId w:val="11"/>
  </w:num>
  <w:num w:numId="29">
    <w:abstractNumId w:val="0"/>
  </w:num>
  <w:num w:numId="30">
    <w:abstractNumId w:val="5"/>
  </w:num>
  <w:num w:numId="31">
    <w:abstractNumId w:val="16"/>
  </w:num>
  <w:num w:numId="32">
    <w:abstractNumId w:val="40"/>
  </w:num>
  <w:num w:numId="33">
    <w:abstractNumId w:val="12"/>
  </w:num>
  <w:num w:numId="34">
    <w:abstractNumId w:val="19"/>
  </w:num>
  <w:num w:numId="35">
    <w:abstractNumId w:val="10"/>
  </w:num>
  <w:num w:numId="36">
    <w:abstractNumId w:val="35"/>
  </w:num>
  <w:num w:numId="37">
    <w:abstractNumId w:val="15"/>
  </w:num>
  <w:num w:numId="38">
    <w:abstractNumId w:val="41"/>
  </w:num>
  <w:num w:numId="39">
    <w:abstractNumId w:val="18"/>
  </w:num>
  <w:num w:numId="40">
    <w:abstractNumId w:val="14"/>
  </w:num>
  <w:num w:numId="41">
    <w:abstractNumId w:val="2"/>
  </w:num>
  <w:num w:numId="42">
    <w:abstractNumId w:val="6"/>
  </w:num>
  <w:num w:numId="43">
    <w:abstractNumId w:val="8"/>
  </w:num>
  <w:num w:numId="44">
    <w:abstractNumId w:val="20"/>
  </w:num>
  <w:num w:numId="45">
    <w:abstractNumId w:val="3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416A0"/>
    <w:rsid w:val="000652A1"/>
    <w:rsid w:val="000925DD"/>
    <w:rsid w:val="000B1AF5"/>
    <w:rsid w:val="000C61AB"/>
    <w:rsid w:val="000D1E34"/>
    <w:rsid w:val="000E7B9F"/>
    <w:rsid w:val="000F1EC7"/>
    <w:rsid w:val="00103713"/>
    <w:rsid w:val="00124D03"/>
    <w:rsid w:val="00131DE0"/>
    <w:rsid w:val="00131F31"/>
    <w:rsid w:val="00155031"/>
    <w:rsid w:val="00192F00"/>
    <w:rsid w:val="001B29D8"/>
    <w:rsid w:val="00247C0A"/>
    <w:rsid w:val="00297267"/>
    <w:rsid w:val="002A75EC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C75FA"/>
    <w:rsid w:val="005D04AD"/>
    <w:rsid w:val="005D7372"/>
    <w:rsid w:val="00625BF2"/>
    <w:rsid w:val="0063768A"/>
    <w:rsid w:val="00640E7C"/>
    <w:rsid w:val="00657D4F"/>
    <w:rsid w:val="006611E7"/>
    <w:rsid w:val="00687441"/>
    <w:rsid w:val="006A14EE"/>
    <w:rsid w:val="006B0C61"/>
    <w:rsid w:val="006C2640"/>
    <w:rsid w:val="006D3C91"/>
    <w:rsid w:val="006D5348"/>
    <w:rsid w:val="007244DA"/>
    <w:rsid w:val="007477D8"/>
    <w:rsid w:val="00756AA0"/>
    <w:rsid w:val="00763DDB"/>
    <w:rsid w:val="007919F1"/>
    <w:rsid w:val="007947B6"/>
    <w:rsid w:val="007C73C4"/>
    <w:rsid w:val="007E2C0A"/>
    <w:rsid w:val="007E4201"/>
    <w:rsid w:val="0081670D"/>
    <w:rsid w:val="00820E45"/>
    <w:rsid w:val="00845C4C"/>
    <w:rsid w:val="0084700C"/>
    <w:rsid w:val="008947A9"/>
    <w:rsid w:val="008C4774"/>
    <w:rsid w:val="008D25E9"/>
    <w:rsid w:val="009109D4"/>
    <w:rsid w:val="00941741"/>
    <w:rsid w:val="009446EA"/>
    <w:rsid w:val="00980DC7"/>
    <w:rsid w:val="009B3686"/>
    <w:rsid w:val="009C0A03"/>
    <w:rsid w:val="009E4C5C"/>
    <w:rsid w:val="00A53ADA"/>
    <w:rsid w:val="00A677F1"/>
    <w:rsid w:val="00A850C4"/>
    <w:rsid w:val="00A908FA"/>
    <w:rsid w:val="00A96A5F"/>
    <w:rsid w:val="00AB4549"/>
    <w:rsid w:val="00AF4DD3"/>
    <w:rsid w:val="00AF7257"/>
    <w:rsid w:val="00B06AC4"/>
    <w:rsid w:val="00B1424F"/>
    <w:rsid w:val="00B30F3F"/>
    <w:rsid w:val="00B32326"/>
    <w:rsid w:val="00B53FC1"/>
    <w:rsid w:val="00B669D7"/>
    <w:rsid w:val="00B810F6"/>
    <w:rsid w:val="00BA2112"/>
    <w:rsid w:val="00BB00F4"/>
    <w:rsid w:val="00BB4AFC"/>
    <w:rsid w:val="00C1657C"/>
    <w:rsid w:val="00C34FF8"/>
    <w:rsid w:val="00C71752"/>
    <w:rsid w:val="00C81D01"/>
    <w:rsid w:val="00C95B80"/>
    <w:rsid w:val="00CC1303"/>
    <w:rsid w:val="00CC591B"/>
    <w:rsid w:val="00D95B88"/>
    <w:rsid w:val="00DA4350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42C8-AB7E-43C6-B2B7-9EFB5216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8</cp:revision>
  <cp:lastPrinted>2021-10-05T16:46:00Z</cp:lastPrinted>
  <dcterms:created xsi:type="dcterms:W3CDTF">2022-03-18T17:10:00Z</dcterms:created>
  <dcterms:modified xsi:type="dcterms:W3CDTF">2022-04-21T19:15:00Z</dcterms:modified>
</cp:coreProperties>
</file>